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C336" w14:textId="77777777" w:rsidR="00BE45F6" w:rsidRDefault="00BE45F6" w:rsidP="00BE45F6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11</w:t>
      </w:r>
    </w:p>
    <w:p w14:paraId="4F01A431" w14:textId="77777777" w:rsidR="00BE45F6" w:rsidRDefault="00BE45F6" w:rsidP="00BE45F6">
      <w:pPr>
        <w:spacing w:after="0"/>
        <w:ind w:firstLine="567"/>
        <w:jc w:val="right"/>
        <w:rPr>
          <w:rFonts w:ascii="Cambria" w:hAnsi="Cambria"/>
        </w:rPr>
      </w:pPr>
    </w:p>
    <w:p w14:paraId="0D04C0C6" w14:textId="77777777" w:rsidR="00BE45F6" w:rsidRDefault="00BE45F6" w:rsidP="00BE45F6">
      <w:pPr>
        <w:spacing w:after="0"/>
        <w:ind w:firstLine="567"/>
        <w:jc w:val="right"/>
        <w:rPr>
          <w:rFonts w:ascii="Cambria" w:hAnsi="Cambria"/>
        </w:rPr>
      </w:pPr>
    </w:p>
    <w:p w14:paraId="0A641EA9" w14:textId="77777777" w:rsidR="00BE45F6" w:rsidRDefault="00BE45F6" w:rsidP="00BE45F6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обязательства об отказе в предоставлении услуги</w:t>
      </w:r>
    </w:p>
    <w:p w14:paraId="3DF8EBBF" w14:textId="77777777" w:rsidR="00BE45F6" w:rsidRDefault="00BE45F6" w:rsidP="00BE45F6">
      <w:pPr>
        <w:spacing w:after="0"/>
        <w:ind w:firstLine="567"/>
        <w:jc w:val="center"/>
        <w:rPr>
          <w:rFonts w:ascii="Cambria" w:hAnsi="Cambria" w:cstheme="minorHAnsi"/>
        </w:rPr>
      </w:pPr>
    </w:p>
    <w:p w14:paraId="1178DAA0" w14:textId="77777777" w:rsidR="00BE45F6" w:rsidRDefault="00BE45F6" w:rsidP="00BE45F6">
      <w:pPr>
        <w:spacing w:after="0"/>
        <w:ind w:firstLine="567"/>
        <w:jc w:val="center"/>
        <w:rPr>
          <w:rFonts w:ascii="Cambria" w:hAnsi="Cambria" w:cstheme="minorHAnsi"/>
        </w:rPr>
      </w:pPr>
    </w:p>
    <w:p w14:paraId="6467F69A" w14:textId="77777777" w:rsidR="00BE45F6" w:rsidRPr="00613A3E" w:rsidRDefault="00BE45F6" w:rsidP="00BE45F6">
      <w:pPr>
        <w:spacing w:after="0"/>
        <w:ind w:firstLine="567"/>
        <w:jc w:val="center"/>
        <w:rPr>
          <w:rFonts w:ascii="Cambria" w:hAnsi="Cambria" w:cstheme="minorHAnsi"/>
          <w:i/>
        </w:rPr>
      </w:pPr>
      <w:r w:rsidRPr="00613A3E">
        <w:rPr>
          <w:rFonts w:ascii="Cambria" w:hAnsi="Cambria" w:cstheme="minorHAnsi"/>
          <w:i/>
        </w:rPr>
        <w:t>Фирменный бланк контрагента</w:t>
      </w:r>
    </w:p>
    <w:p w14:paraId="036C60EB" w14:textId="77777777" w:rsidR="00BE45F6" w:rsidRDefault="00BE45F6" w:rsidP="00BE45F6">
      <w:pPr>
        <w:spacing w:after="0"/>
        <w:ind w:firstLine="567"/>
        <w:jc w:val="center"/>
        <w:rPr>
          <w:rFonts w:ascii="Cambria" w:hAnsi="Cambria" w:cstheme="minorHAnsi"/>
        </w:rPr>
      </w:pPr>
    </w:p>
    <w:p w14:paraId="6FCECB38" w14:textId="77777777" w:rsidR="00BE45F6" w:rsidRDefault="00BE45F6" w:rsidP="00BE45F6">
      <w:pPr>
        <w:spacing w:after="0"/>
        <w:ind w:firstLine="567"/>
        <w:jc w:val="center"/>
        <w:rPr>
          <w:rFonts w:ascii="Cambria" w:hAnsi="Cambria" w:cstheme="minorHAnsi"/>
        </w:rPr>
      </w:pPr>
    </w:p>
    <w:p w14:paraId="6B5717DB" w14:textId="77777777" w:rsidR="00BE45F6" w:rsidRDefault="00BE45F6" w:rsidP="00BE45F6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Директору НО «Фонд </w:t>
      </w:r>
    </w:p>
    <w:p w14:paraId="073B17C9" w14:textId="77777777" w:rsidR="00BE45F6" w:rsidRDefault="00BE45F6" w:rsidP="00BE45F6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развития Чукотки»</w:t>
      </w:r>
    </w:p>
    <w:p w14:paraId="010C2ACD" w14:textId="241A3664" w:rsidR="00BE45F6" w:rsidRDefault="009E7959" w:rsidP="00BE45F6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Федичкину А.А.</w:t>
      </w:r>
    </w:p>
    <w:p w14:paraId="4AD2B777" w14:textId="77777777" w:rsidR="00BE45F6" w:rsidRDefault="00BE45F6" w:rsidP="00BE45F6">
      <w:pPr>
        <w:spacing w:after="0"/>
        <w:ind w:firstLine="567"/>
        <w:jc w:val="center"/>
        <w:rPr>
          <w:rFonts w:ascii="Cambria" w:hAnsi="Cambria" w:cstheme="minorHAnsi"/>
        </w:rPr>
      </w:pPr>
    </w:p>
    <w:p w14:paraId="10D52487" w14:textId="77777777" w:rsidR="00BE45F6" w:rsidRDefault="00BE45F6" w:rsidP="00BE45F6">
      <w:pPr>
        <w:spacing w:after="0"/>
        <w:ind w:firstLine="567"/>
        <w:jc w:val="center"/>
        <w:rPr>
          <w:rFonts w:ascii="Cambria" w:hAnsi="Cambria" w:cstheme="minorHAnsi"/>
        </w:rPr>
      </w:pPr>
    </w:p>
    <w:p w14:paraId="5BE71B3E" w14:textId="77777777" w:rsidR="00BE45F6" w:rsidRDefault="00BE45F6" w:rsidP="00BE45F6">
      <w:pPr>
        <w:spacing w:after="0"/>
        <w:ind w:firstLine="567"/>
        <w:jc w:val="center"/>
        <w:rPr>
          <w:rFonts w:ascii="Cambria" w:hAnsi="Cambria" w:cstheme="minorHAnsi"/>
        </w:rPr>
      </w:pPr>
    </w:p>
    <w:p w14:paraId="4C0D0F4F" w14:textId="77777777" w:rsidR="00BE45F6" w:rsidRPr="00613A3E" w:rsidRDefault="00BE45F6" w:rsidP="00BE45F6">
      <w:pPr>
        <w:spacing w:after="0"/>
        <w:ind w:firstLine="567"/>
        <w:jc w:val="center"/>
        <w:rPr>
          <w:rFonts w:ascii="Cambria" w:hAnsi="Cambria"/>
          <w:b/>
        </w:rPr>
      </w:pPr>
      <w:r w:rsidRPr="00613A3E">
        <w:rPr>
          <w:rFonts w:ascii="Cambria" w:hAnsi="Cambria"/>
          <w:b/>
        </w:rPr>
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</w:r>
    </w:p>
    <w:p w14:paraId="2C113838" w14:textId="77777777" w:rsidR="00BE45F6" w:rsidRPr="00613A3E" w:rsidRDefault="00BE45F6" w:rsidP="00BE45F6">
      <w:pPr>
        <w:spacing w:after="0"/>
        <w:ind w:firstLine="567"/>
        <w:jc w:val="center"/>
        <w:rPr>
          <w:rFonts w:ascii="Cambria" w:hAnsi="Cambria"/>
        </w:rPr>
      </w:pPr>
    </w:p>
    <w:p w14:paraId="2BA6931D" w14:textId="77777777" w:rsidR="00BE45F6" w:rsidRPr="00613A3E" w:rsidRDefault="00BE45F6" w:rsidP="00BE45F6">
      <w:pPr>
        <w:spacing w:after="0"/>
        <w:ind w:firstLine="567"/>
        <w:jc w:val="center"/>
        <w:rPr>
          <w:rFonts w:ascii="Cambria" w:hAnsi="Cambria"/>
        </w:rPr>
      </w:pPr>
    </w:p>
    <w:p w14:paraId="3066800D" w14:textId="77777777" w:rsidR="00BE45F6" w:rsidRPr="00613A3E" w:rsidRDefault="00BE45F6" w:rsidP="00BE45F6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>Настоящим ________________ (наименование организации) в лице ____________________, действующего на основании _____________, гарантирует Некоммерческой организации  «Фонд развития экономики и прямых инвестиций Чукотского автономного округа»,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"О защите конкуренции".</w:t>
      </w:r>
    </w:p>
    <w:p w14:paraId="674B3542" w14:textId="77777777" w:rsidR="00BE45F6" w:rsidRPr="00613A3E" w:rsidRDefault="00BE45F6" w:rsidP="00BE45F6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ab/>
        <w:t>Настоящим также даем согласие на проведение Фондом проверки достоверности информации, предоставленной для процедуры отбора партнёров для участия в реализации мероприятий, направленных на обеспечение деятельности Некоммерческой организации «Фонд развития экономики и прямых инвестиций Чукотского автономного округа».</w:t>
      </w:r>
    </w:p>
    <w:p w14:paraId="4B470A34" w14:textId="77777777" w:rsidR="00BE45F6" w:rsidRPr="00613A3E" w:rsidRDefault="00BE45F6" w:rsidP="00BE45F6">
      <w:pPr>
        <w:spacing w:after="0"/>
        <w:ind w:firstLine="567"/>
        <w:jc w:val="center"/>
        <w:rPr>
          <w:rFonts w:ascii="Cambria" w:hAnsi="Cambria"/>
        </w:rPr>
      </w:pPr>
    </w:p>
    <w:p w14:paraId="7F5F55F0" w14:textId="77777777" w:rsidR="00BE45F6" w:rsidRPr="00613A3E" w:rsidRDefault="00BE45F6" w:rsidP="00BE45F6">
      <w:pPr>
        <w:spacing w:after="0"/>
        <w:rPr>
          <w:rFonts w:ascii="Cambria" w:hAnsi="Cambria"/>
        </w:rPr>
      </w:pPr>
      <w:r>
        <w:rPr>
          <w:rFonts w:ascii="Cambria" w:hAnsi="Cambria"/>
        </w:rPr>
        <w:t>Должность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ФИО</w:t>
      </w:r>
    </w:p>
    <w:p w14:paraId="0770CB5B" w14:textId="77777777" w:rsidR="00BE45F6" w:rsidRPr="00613A3E" w:rsidRDefault="00BE45F6" w:rsidP="00BE45F6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ab/>
      </w:r>
      <w:r w:rsidRPr="00613A3E">
        <w:rPr>
          <w:rFonts w:ascii="Cambria" w:hAnsi="Cambria"/>
        </w:rPr>
        <w:tab/>
      </w:r>
    </w:p>
    <w:p w14:paraId="0D361C95" w14:textId="77777777" w:rsidR="00BE45F6" w:rsidRPr="00613A3E" w:rsidRDefault="00BE45F6" w:rsidP="00BE45F6">
      <w:pPr>
        <w:spacing w:after="0"/>
        <w:rPr>
          <w:rFonts w:ascii="Cambria" w:hAnsi="Cambria"/>
        </w:rPr>
      </w:pPr>
      <w:r w:rsidRPr="00613A3E">
        <w:rPr>
          <w:rFonts w:ascii="Cambria" w:hAnsi="Cambria"/>
        </w:rPr>
        <w:t>Дата</w:t>
      </w:r>
      <w:r w:rsidRPr="00613A3E">
        <w:rPr>
          <w:rFonts w:ascii="Cambria" w:hAnsi="Cambria"/>
        </w:rPr>
        <w:tab/>
      </w:r>
    </w:p>
    <w:p w14:paraId="6FF32E48" w14:textId="77777777" w:rsidR="00BE45F6" w:rsidRDefault="00BE45F6" w:rsidP="00BE45F6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>М. П. (при наличии)</w:t>
      </w:r>
      <w:r w:rsidRPr="00613A3E">
        <w:rPr>
          <w:rFonts w:ascii="Cambria" w:hAnsi="Cambria"/>
        </w:rPr>
        <w:tab/>
      </w:r>
    </w:p>
    <w:p w14:paraId="63656A0E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35"/>
    <w:rsid w:val="003122D4"/>
    <w:rsid w:val="00845003"/>
    <w:rsid w:val="009E7959"/>
    <w:rsid w:val="00A12A35"/>
    <w:rsid w:val="00B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5398"/>
  <w15:chartTrackingRefBased/>
  <w15:docId w15:val="{85655F8A-C7F3-4752-A4D0-2CF95ED8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3</cp:revision>
  <dcterms:created xsi:type="dcterms:W3CDTF">2021-04-08T22:21:00Z</dcterms:created>
  <dcterms:modified xsi:type="dcterms:W3CDTF">2022-03-16T22:39:00Z</dcterms:modified>
</cp:coreProperties>
</file>